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713"/>
      </w:tblGrid>
      <w:tr w:rsidR="00A41800" w:rsidRPr="00A41800" w:rsidTr="00F54FDF">
        <w:trPr>
          <w:trHeight w:val="615"/>
        </w:trPr>
        <w:tc>
          <w:tcPr>
            <w:tcW w:w="2376" w:type="dxa"/>
            <w:vAlign w:val="center"/>
          </w:tcPr>
          <w:p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1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9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DB6320" w:rsidRDefault="009A3D82" w:rsidP="009A3D82">
      <w:pPr>
        <w:spacing w:line="280" w:lineRule="atLeast"/>
        <w:jc w:val="center"/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</w:pPr>
      <w:r w:rsidRPr="00DB6320"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  <w:t>„</w:t>
      </w:r>
      <w:r w:rsidR="00435172" w:rsidRPr="00435172"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  <w:t>Stavební úpravy a vestavba základní školy Kostelní Lhota</w:t>
      </w:r>
      <w:bookmarkStart w:id="0" w:name="_GoBack"/>
      <w:bookmarkEnd w:id="0"/>
      <w:r w:rsidRPr="00DB6320"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  <w:t>“</w:t>
      </w:r>
    </w:p>
    <w:p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</w:t>
      </w:r>
      <w:r w:rsidR="00DB6320">
        <w:rPr>
          <w:rFonts w:asciiTheme="minorHAnsi" w:hAnsiTheme="minorHAnsi" w:cstheme="minorHAnsi"/>
        </w:rPr>
        <w:t>...................</w:t>
      </w:r>
      <w:r w:rsidRPr="009E3A88">
        <w:rPr>
          <w:rFonts w:asciiTheme="minorHAnsi" w:hAnsiTheme="minorHAnsi" w:cstheme="minorHAnsi"/>
        </w:rPr>
        <w:t xml:space="preserve"> dne</w:t>
      </w:r>
      <w:r w:rsidR="00233009">
        <w:rPr>
          <w:rFonts w:asciiTheme="minorHAnsi" w:hAnsiTheme="minorHAnsi" w:cstheme="minorHAnsi"/>
        </w:rPr>
        <w:t xml:space="preserve"> …</w:t>
      </w:r>
      <w:r w:rsidR="00DB6320">
        <w:rPr>
          <w:rFonts w:asciiTheme="minorHAnsi" w:hAnsiTheme="minorHAnsi" w:cstheme="minorHAnsi"/>
        </w:rPr>
        <w:t>……………..</w:t>
      </w:r>
      <w:r w:rsidR="00233009">
        <w:rPr>
          <w:rFonts w:asciiTheme="minorHAnsi" w:hAnsiTheme="minorHAnsi" w:cstheme="minorHAnsi"/>
        </w:rPr>
        <w:t>.</w:t>
      </w:r>
    </w:p>
    <w:p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5064"/>
      </w:tblGrid>
      <w:tr w:rsidR="00086A40" w:rsidRPr="00086A40" w:rsidTr="00F54FDF">
        <w:trPr>
          <w:trHeight w:val="664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:rsidTr="00F54FDF">
        <w:trPr>
          <w:trHeight w:val="688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616" w:rsidRDefault="00C37616" w:rsidP="006120A5">
      <w:r>
        <w:separator/>
      </w:r>
    </w:p>
  </w:endnote>
  <w:endnote w:type="continuationSeparator" w:id="0">
    <w:p w:rsidR="00C37616" w:rsidRDefault="00C37616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C37616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845E97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616" w:rsidRDefault="00C37616" w:rsidP="006120A5">
      <w:r>
        <w:separator/>
      </w:r>
    </w:p>
  </w:footnote>
  <w:footnote w:type="continuationSeparator" w:id="0">
    <w:p w:rsidR="00C37616" w:rsidRDefault="00C37616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D24E7"/>
    <w:rsid w:val="002D42DC"/>
    <w:rsid w:val="002E6CDC"/>
    <w:rsid w:val="00314766"/>
    <w:rsid w:val="003E1B50"/>
    <w:rsid w:val="00435172"/>
    <w:rsid w:val="00440569"/>
    <w:rsid w:val="00452793"/>
    <w:rsid w:val="004666A4"/>
    <w:rsid w:val="0047176A"/>
    <w:rsid w:val="00485A9C"/>
    <w:rsid w:val="00525400"/>
    <w:rsid w:val="005726B1"/>
    <w:rsid w:val="005D72F9"/>
    <w:rsid w:val="005E530E"/>
    <w:rsid w:val="00601737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90BCA"/>
    <w:rsid w:val="007D050A"/>
    <w:rsid w:val="008358F6"/>
    <w:rsid w:val="00835B7E"/>
    <w:rsid w:val="008378D2"/>
    <w:rsid w:val="00845E97"/>
    <w:rsid w:val="008512FB"/>
    <w:rsid w:val="008873EF"/>
    <w:rsid w:val="00897C32"/>
    <w:rsid w:val="008D1789"/>
    <w:rsid w:val="0090442E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6253"/>
    <w:rsid w:val="00A37525"/>
    <w:rsid w:val="00A41800"/>
    <w:rsid w:val="00AC1B73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37616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62BA4"/>
    <w:rsid w:val="00D806AC"/>
    <w:rsid w:val="00DB6320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262FD-488C-40FF-8D7F-1A87D2C2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5D92-25A0-4D76-A872-4B094B6D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Tomáš Drobný</cp:lastModifiedBy>
  <cp:revision>4</cp:revision>
  <dcterms:created xsi:type="dcterms:W3CDTF">2019-10-29T07:38:00Z</dcterms:created>
  <dcterms:modified xsi:type="dcterms:W3CDTF">2020-01-27T12:30:00Z</dcterms:modified>
</cp:coreProperties>
</file>